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40" w:firstLineChars="100"/>
        <w:jc w:val="both"/>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兴隆台区项目管家第二季度工作总结</w:t>
      </w:r>
    </w:p>
    <w:p>
      <w:pPr>
        <w:ind w:firstLine="640" w:firstLineChars="200"/>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spacing w:line="600" w:lineRule="exact"/>
        <w:ind w:firstLine="680" w:firstLineChars="200"/>
        <w:textAlignment w:val="auto"/>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兴隆台区通过已有项目管家工作，搭建政策供给平台。及时向区内企业提供政策咨询、反映诉求、建言献策、举报投诉等服务。</w:t>
      </w:r>
    </w:p>
    <w:p>
      <w:pPr>
        <w:keepNext w:val="0"/>
        <w:keepLines w:val="0"/>
        <w:pageBreakBefore w:val="0"/>
        <w:widowControl w:val="0"/>
        <w:kinsoku/>
        <w:wordWrap/>
        <w:overflowPunct/>
        <w:topLinePunct w:val="0"/>
        <w:autoSpaceDE/>
        <w:autoSpaceDN/>
        <w:bidi w:val="0"/>
        <w:spacing w:line="600" w:lineRule="exact"/>
        <w:ind w:firstLine="680" w:firstLineChars="200"/>
        <w:textAlignment w:val="auto"/>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兴隆台区</w:t>
      </w:r>
      <w:r>
        <w:rPr>
          <w:rFonts w:hint="eastAsia" w:ascii="仿宋_GB2312" w:hAnsi="仿宋_GB2312" w:eastAsia="仿宋_GB2312" w:cs="仿宋_GB2312"/>
          <w:sz w:val="34"/>
          <w:szCs w:val="34"/>
        </w:rPr>
        <w:t>总投资5000万元以上</w:t>
      </w:r>
      <w:r>
        <w:rPr>
          <w:rFonts w:hint="eastAsia" w:ascii="仿宋_GB2312" w:hAnsi="仿宋_GB2312" w:eastAsia="仿宋_GB2312" w:cs="仿宋_GB2312"/>
          <w:sz w:val="34"/>
          <w:szCs w:val="34"/>
          <w:lang w:eastAsia="zh-CN"/>
        </w:rPr>
        <w:t>重点</w:t>
      </w:r>
      <w:r>
        <w:rPr>
          <w:rFonts w:hint="eastAsia" w:ascii="仿宋_GB2312" w:hAnsi="仿宋_GB2312" w:eastAsia="仿宋_GB2312" w:cs="仿宋_GB2312"/>
          <w:sz w:val="34"/>
          <w:szCs w:val="34"/>
          <w:lang w:val="en-US" w:eastAsia="zh-CN"/>
        </w:rPr>
        <w:t>产业16项，其中，新开工0项，复工16项。竣工项目 5 项。并</w:t>
      </w:r>
      <w:r>
        <w:rPr>
          <w:rFonts w:hint="eastAsia" w:ascii="仿宋_GB2312" w:hAnsi="仿宋_GB2312" w:eastAsia="仿宋_GB2312" w:cs="仿宋_GB2312"/>
          <w:sz w:val="34"/>
          <w:szCs w:val="34"/>
        </w:rPr>
        <w:t>配备了项目管家</w:t>
      </w:r>
      <w:r>
        <w:rPr>
          <w:rFonts w:hint="eastAsia" w:ascii="仿宋_GB2312" w:hAnsi="仿宋_GB2312" w:eastAsia="仿宋_GB2312" w:cs="仿宋_GB2312"/>
          <w:sz w:val="34"/>
          <w:szCs w:val="34"/>
          <w:lang w:val="en-US" w:eastAsia="zh-CN"/>
        </w:rPr>
        <w:t>5</w:t>
      </w:r>
      <w:r>
        <w:rPr>
          <w:rFonts w:hint="eastAsia" w:ascii="仿宋_GB2312" w:hAnsi="仿宋_GB2312" w:eastAsia="仿宋_GB2312" w:cs="仿宋_GB2312"/>
          <w:sz w:val="34"/>
          <w:szCs w:val="34"/>
        </w:rPr>
        <w:t>名</w:t>
      </w:r>
      <w:r>
        <w:rPr>
          <w:rFonts w:hint="eastAsia" w:ascii="仿宋_GB2312" w:hAnsi="仿宋_GB2312" w:eastAsia="仿宋_GB2312" w:cs="仿宋_GB2312"/>
          <w:sz w:val="34"/>
          <w:szCs w:val="34"/>
          <w:lang w:eastAsia="zh-CN"/>
        </w:rPr>
        <w:t>，采取</w:t>
      </w:r>
      <w:r>
        <w:rPr>
          <w:rFonts w:hint="eastAsia" w:ascii="仿宋_GB2312" w:hAnsi="仿宋_GB2312" w:eastAsia="仿宋_GB2312" w:cs="仿宋_GB2312"/>
          <w:sz w:val="34"/>
          <w:szCs w:val="34"/>
        </w:rPr>
        <w:t>现场</w:t>
      </w:r>
      <w:r>
        <w:rPr>
          <w:rFonts w:hint="eastAsia" w:ascii="仿宋_GB2312" w:hAnsi="仿宋_GB2312" w:eastAsia="仿宋_GB2312" w:cs="仿宋_GB2312"/>
          <w:sz w:val="34"/>
          <w:szCs w:val="34"/>
          <w:lang w:val="en-US" w:eastAsia="zh-CN"/>
        </w:rPr>
        <w:t>调研</w:t>
      </w:r>
      <w:r>
        <w:rPr>
          <w:rFonts w:hint="eastAsia" w:ascii="仿宋_GB2312" w:hAnsi="仿宋_GB2312" w:eastAsia="仿宋_GB2312" w:cs="仿宋_GB2312"/>
          <w:sz w:val="34"/>
          <w:szCs w:val="34"/>
        </w:rPr>
        <w:t>、电话沟通</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微信回访</w:t>
      </w:r>
      <w:r>
        <w:rPr>
          <w:rFonts w:hint="eastAsia" w:ascii="仿宋_GB2312" w:hAnsi="仿宋_GB2312" w:eastAsia="仿宋_GB2312" w:cs="仿宋_GB2312"/>
          <w:sz w:val="34"/>
          <w:szCs w:val="34"/>
          <w:lang w:val="en-US" w:eastAsia="zh-CN"/>
        </w:rPr>
        <w:t>等多种方式为</w:t>
      </w:r>
      <w:r>
        <w:rPr>
          <w:rFonts w:hint="eastAsia" w:ascii="仿宋_GB2312" w:hAnsi="仿宋_GB2312" w:eastAsia="仿宋_GB2312" w:cs="仿宋_GB2312"/>
          <w:sz w:val="34"/>
          <w:szCs w:val="34"/>
          <w:lang w:eastAsia="zh-CN"/>
        </w:rPr>
        <w:t>企业服务</w:t>
      </w:r>
      <w:r>
        <w:rPr>
          <w:rFonts w:hint="eastAsia" w:ascii="仿宋_GB2312" w:hAnsi="仿宋_GB2312" w:eastAsia="仿宋_GB2312" w:cs="仿宋_GB2312"/>
          <w:sz w:val="34"/>
          <w:szCs w:val="34"/>
          <w:lang w:val="en-US" w:eastAsia="zh-CN"/>
        </w:rPr>
        <w:t>80次。</w:t>
      </w:r>
    </w:p>
    <w:p>
      <w:pPr>
        <w:keepNext w:val="0"/>
        <w:keepLines w:val="0"/>
        <w:pageBreakBefore w:val="0"/>
        <w:widowControl w:val="0"/>
        <w:kinsoku/>
        <w:wordWrap/>
        <w:overflowPunct/>
        <w:topLinePunct w:val="0"/>
        <w:autoSpaceDE/>
        <w:autoSpaceDN/>
        <w:bidi w:val="0"/>
        <w:spacing w:line="600" w:lineRule="exact"/>
        <w:ind w:firstLine="680" w:firstLineChars="200"/>
        <w:textAlignment w:val="auto"/>
        <w:rPr>
          <w:rFonts w:hint="eastAsia" w:ascii="仿宋_GB2312" w:hAnsi="仿宋_GB2312" w:eastAsia="仿宋_GB2312" w:cs="仿宋_GB2312"/>
          <w:sz w:val="34"/>
          <w:szCs w:val="34"/>
          <w:lang w:eastAsia="zh-CN"/>
        </w:rPr>
      </w:pPr>
      <w:r>
        <w:rPr>
          <w:rFonts w:hint="eastAsia" w:ascii="仿宋_GB2312" w:hAnsi="仿宋_GB2312" w:eastAsia="仿宋_GB2312" w:cs="仿宋_GB2312"/>
          <w:sz w:val="34"/>
          <w:szCs w:val="34"/>
        </w:rPr>
        <w:t>兴隆台区</w:t>
      </w:r>
      <w:r>
        <w:rPr>
          <w:rFonts w:hint="eastAsia" w:ascii="仿宋_GB2312" w:hAnsi="仿宋_GB2312" w:eastAsia="仿宋_GB2312" w:cs="仿宋_GB2312"/>
          <w:sz w:val="34"/>
          <w:szCs w:val="34"/>
          <w:lang w:eastAsia="zh-CN"/>
        </w:rPr>
        <w:t>规模以上工业企业</w:t>
      </w:r>
      <w:r>
        <w:rPr>
          <w:rFonts w:hint="eastAsia" w:ascii="仿宋_GB2312" w:hAnsi="仿宋_GB2312" w:eastAsia="仿宋_GB2312" w:cs="仿宋_GB2312"/>
          <w:sz w:val="34"/>
          <w:szCs w:val="34"/>
        </w:rPr>
        <w:t>共28家，由</w:t>
      </w:r>
      <w:r>
        <w:rPr>
          <w:rFonts w:hint="eastAsia" w:ascii="仿宋_GB2312" w:hAnsi="仿宋_GB2312" w:eastAsia="仿宋_GB2312" w:cs="仿宋_GB2312"/>
          <w:sz w:val="34"/>
          <w:szCs w:val="34"/>
          <w:lang w:eastAsia="zh-CN"/>
        </w:rPr>
        <w:t>兴隆台</w:t>
      </w:r>
      <w:r>
        <w:rPr>
          <w:rFonts w:hint="eastAsia" w:ascii="仿宋_GB2312" w:hAnsi="仿宋_GB2312" w:eastAsia="仿宋_GB2312" w:cs="仿宋_GB2312"/>
          <w:sz w:val="34"/>
          <w:szCs w:val="34"/>
        </w:rPr>
        <w:t>区工信局4位领导班子成员担任管家，每位管家负责7家企业</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建立“工业企业项目管家服务微信群”，将管家和企业负责人纳入其中，便于沟通联系、及时帮助企业解决有关困难。项目管家每月与企业沟通一次，掌握企业生产运行情况及存在的问题，</w:t>
      </w:r>
      <w:r>
        <w:rPr>
          <w:rFonts w:hint="eastAsia" w:ascii="仿宋_GB2312" w:hAnsi="仿宋_GB2312" w:eastAsia="仿宋_GB2312" w:cs="仿宋_GB2312"/>
          <w:sz w:val="34"/>
          <w:szCs w:val="34"/>
          <w:lang w:eastAsia="zh-CN"/>
        </w:rPr>
        <w:t>除管家帮扶企业外，积极帮助区内企业。</w:t>
      </w:r>
    </w:p>
    <w:p>
      <w:pPr>
        <w:keepNext w:val="0"/>
        <w:keepLines w:val="0"/>
        <w:pageBreakBefore w:val="0"/>
        <w:widowControl w:val="0"/>
        <w:kinsoku/>
        <w:wordWrap/>
        <w:overflowPunct/>
        <w:topLinePunct w:val="0"/>
        <w:autoSpaceDE/>
        <w:autoSpaceDN/>
        <w:bidi w:val="0"/>
        <w:spacing w:line="600" w:lineRule="exact"/>
        <w:ind w:firstLine="680" w:firstLineChars="200"/>
        <w:textAlignment w:val="auto"/>
        <w:rPr>
          <w:rFonts w:hint="eastAsia" w:ascii="仿宋_GB2312" w:hAnsi="仿宋_GB2312" w:eastAsia="仿宋_GB2312" w:cs="仿宋_GB2312"/>
          <w:sz w:val="34"/>
          <w:szCs w:val="34"/>
          <w:lang w:eastAsia="zh-CN"/>
        </w:rPr>
      </w:pPr>
      <w:r>
        <w:rPr>
          <w:rFonts w:hint="eastAsia" w:ascii="仿宋_GB2312" w:hAnsi="仿宋_GB2312" w:eastAsia="仿宋_GB2312" w:cs="仿宋_GB2312"/>
          <w:b w:val="0"/>
          <w:bCs w:val="0"/>
          <w:sz w:val="34"/>
          <w:szCs w:val="34"/>
        </w:rPr>
        <w:t>兴隆台区限额以上批零住餐企业共有</w:t>
      </w:r>
      <w:r>
        <w:rPr>
          <w:rFonts w:hint="eastAsia" w:ascii="仿宋_GB2312" w:hAnsi="仿宋_GB2312" w:eastAsia="仿宋_GB2312" w:cs="仿宋_GB2312"/>
          <w:b w:val="0"/>
          <w:bCs w:val="0"/>
          <w:sz w:val="34"/>
          <w:szCs w:val="34"/>
          <w:lang w:val="en-US" w:eastAsia="zh-CN"/>
        </w:rPr>
        <w:t>84</w:t>
      </w:r>
      <w:r>
        <w:rPr>
          <w:rFonts w:hint="eastAsia" w:ascii="仿宋_GB2312" w:hAnsi="仿宋_GB2312" w:eastAsia="仿宋_GB2312" w:cs="仿宋_GB2312"/>
          <w:b w:val="0"/>
          <w:bCs w:val="0"/>
          <w:sz w:val="34"/>
          <w:szCs w:val="34"/>
        </w:rPr>
        <w:t>家</w:t>
      </w:r>
      <w:r>
        <w:rPr>
          <w:rFonts w:hint="eastAsia" w:ascii="仿宋_GB2312" w:hAnsi="仿宋_GB2312" w:eastAsia="仿宋_GB2312" w:cs="仿宋_GB2312"/>
          <w:b w:val="0"/>
          <w:bCs w:val="0"/>
          <w:sz w:val="34"/>
          <w:szCs w:val="34"/>
          <w:lang w:val="en-US" w:eastAsia="zh-CN"/>
        </w:rPr>
        <w:t>，兴隆台区商务局结合各项目管家工作职责分工及时调整项目管家，配备27人，</w:t>
      </w:r>
      <w:r>
        <w:rPr>
          <w:rFonts w:hint="eastAsia" w:ascii="仿宋_GB2312" w:hAnsi="仿宋_GB2312" w:eastAsia="仿宋_GB2312" w:cs="仿宋_GB2312"/>
          <w:sz w:val="34"/>
          <w:szCs w:val="34"/>
          <w:lang w:eastAsia="zh-CN"/>
        </w:rPr>
        <w:t>重新划分了</w:t>
      </w:r>
      <w:r>
        <w:rPr>
          <w:rFonts w:hint="eastAsia" w:ascii="仿宋_GB2312" w:hAnsi="仿宋_GB2312" w:eastAsia="仿宋_GB2312" w:cs="仿宋_GB2312"/>
          <w:b w:val="0"/>
          <w:bCs w:val="0"/>
          <w:sz w:val="34"/>
          <w:szCs w:val="34"/>
          <w:lang w:eastAsia="zh-CN"/>
        </w:rPr>
        <w:t>项目管家分管</w:t>
      </w:r>
      <w:r>
        <w:rPr>
          <w:rFonts w:hint="eastAsia" w:ascii="仿宋_GB2312" w:hAnsi="仿宋_GB2312" w:eastAsia="仿宋_GB2312" w:cs="仿宋_GB2312"/>
          <w:b w:val="0"/>
          <w:bCs w:val="0"/>
          <w:sz w:val="34"/>
          <w:szCs w:val="34"/>
        </w:rPr>
        <w:t>领导和</w:t>
      </w:r>
      <w:r>
        <w:rPr>
          <w:rFonts w:hint="eastAsia" w:ascii="仿宋_GB2312" w:hAnsi="仿宋_GB2312" w:eastAsia="仿宋_GB2312" w:cs="仿宋_GB2312"/>
          <w:b w:val="0"/>
          <w:bCs w:val="0"/>
          <w:sz w:val="34"/>
          <w:szCs w:val="34"/>
          <w:lang w:eastAsia="zh-CN"/>
        </w:rPr>
        <w:t>联络员，</w:t>
      </w:r>
      <w:r>
        <w:rPr>
          <w:rFonts w:hint="eastAsia" w:ascii="仿宋_GB2312" w:hAnsi="仿宋_GB2312" w:eastAsia="仿宋_GB2312" w:cs="仿宋_GB2312"/>
          <w:sz w:val="34"/>
          <w:szCs w:val="34"/>
        </w:rPr>
        <w:t>选派责任心强、业务能力突出的人员担任</w:t>
      </w:r>
      <w:r>
        <w:rPr>
          <w:rFonts w:hint="eastAsia" w:ascii="仿宋_GB2312" w:hAnsi="仿宋_GB2312" w:eastAsia="仿宋_GB2312" w:cs="仿宋_GB2312"/>
          <w:sz w:val="34"/>
          <w:szCs w:val="34"/>
          <w:lang w:eastAsia="zh-CN"/>
        </w:rPr>
        <w:t>项目管家</w:t>
      </w:r>
      <w:r>
        <w:rPr>
          <w:rFonts w:hint="eastAsia" w:ascii="仿宋_GB2312" w:hAnsi="仿宋_GB2312" w:eastAsia="仿宋_GB2312" w:cs="仿宋_GB2312"/>
          <w:sz w:val="34"/>
          <w:szCs w:val="34"/>
        </w:rPr>
        <w:t>，切实履行信息员、联络员、协调员、宣传员的职责</w:t>
      </w:r>
      <w:r>
        <w:rPr>
          <w:rFonts w:hint="eastAsia" w:ascii="仿宋_GB2312" w:hAnsi="仿宋_GB2312" w:eastAsia="仿宋_GB2312" w:cs="仿宋_GB2312"/>
          <w:sz w:val="34"/>
          <w:szCs w:val="34"/>
          <w:lang w:eastAsia="zh-CN"/>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二、千人助千企</w:t>
      </w:r>
    </w:p>
    <w:p>
      <w:pPr>
        <w:keepNext w:val="0"/>
        <w:keepLines w:val="0"/>
        <w:pageBreakBefore w:val="0"/>
        <w:widowControl w:val="0"/>
        <w:kinsoku/>
        <w:wordWrap/>
        <w:overflowPunct/>
        <w:topLinePunct w:val="0"/>
        <w:autoSpaceDE/>
        <w:autoSpaceDN/>
        <w:bidi w:val="0"/>
        <w:spacing w:line="600" w:lineRule="exact"/>
        <w:ind w:firstLine="680" w:firstLineChars="200"/>
        <w:textAlignment w:val="auto"/>
        <w:rPr>
          <w:rFonts w:hint="eastAsia" w:ascii="仿宋_GB2312" w:hAnsi="仿宋_GB2312" w:eastAsia="仿宋_GB2312" w:cs="仿宋_GB2312"/>
          <w:b w:val="0"/>
          <w:bCs w:val="0"/>
          <w:sz w:val="34"/>
          <w:szCs w:val="34"/>
          <w:lang w:val="en-US" w:eastAsia="zh-CN"/>
        </w:rPr>
      </w:pPr>
      <w:r>
        <w:rPr>
          <w:rFonts w:hint="eastAsia" w:ascii="仿宋_GB2312" w:hAnsi="仿宋_GB2312" w:eastAsia="仿宋_GB2312" w:cs="仿宋_GB2312"/>
          <w:b w:val="0"/>
          <w:bCs w:val="0"/>
          <w:sz w:val="34"/>
          <w:szCs w:val="34"/>
          <w:lang w:val="en-US" w:eastAsia="zh-CN"/>
        </w:rPr>
        <w:t>年初，我区出台了《兴隆台区落实“千人助千企”活动方案》（兴委办发﹝2022﹞3号），</w:t>
      </w:r>
      <w:r>
        <w:rPr>
          <w:rFonts w:hint="eastAsia" w:ascii="仿宋_GB2312" w:hAnsi="仿宋_GB2312" w:eastAsia="仿宋_GB2312" w:cs="仿宋_GB2312"/>
          <w:b w:val="0"/>
          <w:bCs w:val="0"/>
          <w:sz w:val="34"/>
          <w:szCs w:val="34"/>
        </w:rPr>
        <w:t>区本级2</w:t>
      </w:r>
      <w:r>
        <w:rPr>
          <w:rFonts w:hint="eastAsia" w:ascii="仿宋_GB2312" w:hAnsi="仿宋_GB2312" w:eastAsia="仿宋_GB2312" w:cs="仿宋_GB2312"/>
          <w:b w:val="0"/>
          <w:bCs w:val="0"/>
          <w:sz w:val="34"/>
          <w:szCs w:val="34"/>
          <w:lang w:val="en-US" w:eastAsia="zh-CN"/>
        </w:rPr>
        <w:t>68</w:t>
      </w:r>
      <w:r>
        <w:rPr>
          <w:rFonts w:hint="eastAsia" w:ascii="仿宋_GB2312" w:hAnsi="仿宋_GB2312" w:eastAsia="仿宋_GB2312" w:cs="仿宋_GB2312"/>
          <w:b w:val="0"/>
          <w:bCs w:val="0"/>
          <w:sz w:val="34"/>
          <w:szCs w:val="34"/>
        </w:rPr>
        <w:t>户企业</w:t>
      </w:r>
      <w:r>
        <w:rPr>
          <w:rFonts w:hint="eastAsia" w:ascii="仿宋_GB2312" w:hAnsi="仿宋_GB2312" w:eastAsia="仿宋_GB2312" w:cs="仿宋_GB2312"/>
          <w:b w:val="0"/>
          <w:bCs w:val="0"/>
          <w:sz w:val="34"/>
          <w:szCs w:val="34"/>
          <w:lang w:eastAsia="zh-CN"/>
        </w:rPr>
        <w:t>纳入包保名单</w:t>
      </w:r>
      <w:r>
        <w:rPr>
          <w:rFonts w:hint="eastAsia" w:ascii="仿宋_GB2312" w:hAnsi="仿宋_GB2312" w:eastAsia="仿宋_GB2312" w:cs="仿宋_GB2312"/>
          <w:b w:val="0"/>
          <w:bCs w:val="0"/>
          <w:sz w:val="34"/>
          <w:szCs w:val="34"/>
        </w:rPr>
        <w:t>，</w:t>
      </w:r>
      <w:r>
        <w:rPr>
          <w:rFonts w:hint="eastAsia" w:ascii="仿宋_GB2312" w:hAnsi="仿宋_GB2312" w:eastAsia="仿宋_GB2312" w:cs="仿宋_GB2312"/>
          <w:b w:val="0"/>
          <w:bCs w:val="0"/>
          <w:sz w:val="34"/>
          <w:szCs w:val="34"/>
          <w:lang w:eastAsia="zh-CN"/>
        </w:rPr>
        <w:t>由</w:t>
      </w:r>
      <w:r>
        <w:rPr>
          <w:rFonts w:hint="eastAsia" w:ascii="仿宋_GB2312" w:hAnsi="仿宋_GB2312" w:eastAsia="仿宋_GB2312" w:cs="仿宋_GB2312"/>
          <w:b w:val="0"/>
          <w:bCs w:val="0"/>
          <w:sz w:val="34"/>
          <w:szCs w:val="34"/>
        </w:rPr>
        <w:t>区副科级以上干部</w:t>
      </w:r>
      <w:r>
        <w:rPr>
          <w:rFonts w:hint="eastAsia" w:ascii="仿宋_GB2312" w:hAnsi="仿宋_GB2312" w:eastAsia="仿宋_GB2312" w:cs="仿宋_GB2312"/>
          <w:b w:val="0"/>
          <w:bCs w:val="0"/>
          <w:sz w:val="34"/>
          <w:szCs w:val="34"/>
          <w:lang w:eastAsia="zh-CN"/>
        </w:rPr>
        <w:t>成立</w:t>
      </w:r>
      <w:r>
        <w:rPr>
          <w:rFonts w:hint="eastAsia" w:ascii="仿宋_GB2312" w:hAnsi="仿宋_GB2312" w:eastAsia="仿宋_GB2312" w:cs="仿宋_GB2312"/>
          <w:b w:val="0"/>
          <w:bCs w:val="0"/>
          <w:sz w:val="34"/>
          <w:szCs w:val="34"/>
        </w:rPr>
        <w:t>包保</w:t>
      </w:r>
      <w:r>
        <w:rPr>
          <w:rFonts w:hint="eastAsia" w:ascii="仿宋_GB2312" w:hAnsi="仿宋_GB2312" w:eastAsia="仿宋_GB2312" w:cs="仿宋_GB2312"/>
          <w:b w:val="0"/>
          <w:bCs w:val="0"/>
          <w:sz w:val="34"/>
          <w:szCs w:val="34"/>
          <w:lang w:eastAsia="zh-CN"/>
        </w:rPr>
        <w:t>团队，对企业进行一对一帮扶，有效推动复工复产。</w:t>
      </w:r>
      <w:r>
        <w:rPr>
          <w:rFonts w:hint="eastAsia" w:ascii="仿宋_GB2312" w:hAnsi="仿宋_GB2312" w:eastAsia="仿宋_GB2312" w:cs="仿宋_GB2312"/>
          <w:b w:val="0"/>
          <w:bCs w:val="0"/>
          <w:sz w:val="34"/>
          <w:szCs w:val="34"/>
          <w:lang w:val="en-US" w:eastAsia="zh-CN"/>
        </w:rPr>
        <w:t>截至目前，助企干部累计对接企业722次，其中：电话对接363次，现场走访359次。53家企业提出困难诉求涉及60项问题，其中，人才用工14项，融资困难6项，涉法涉诉3项，市场开拓9项，项目建设5项，政务服务23项。经助企干部的帮扶，已帮助企业解决问题39项，正在协调解决问题21项。</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Chars="0" w:firstLine="640" w:firstLineChars="200"/>
        <w:jc w:val="both"/>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具体措施</w:t>
      </w:r>
    </w:p>
    <w:p>
      <w:pPr>
        <w:keepNext w:val="0"/>
        <w:keepLines w:val="0"/>
        <w:pageBreakBefore w:val="0"/>
        <w:widowControl w:val="0"/>
        <w:kinsoku/>
        <w:wordWrap/>
        <w:overflowPunct/>
        <w:topLinePunct w:val="0"/>
        <w:autoSpaceDE/>
        <w:autoSpaceDN/>
        <w:bidi w:val="0"/>
        <w:spacing w:line="600" w:lineRule="exact"/>
        <w:ind w:firstLine="680" w:firstLineChars="200"/>
        <w:textAlignment w:val="auto"/>
        <w:rPr>
          <w:rFonts w:hint="eastAsia" w:ascii="仿宋_GB2312" w:hAnsi="仿宋_GB2312" w:eastAsia="仿宋_GB2312" w:cs="仿宋_GB2312"/>
          <w:b w:val="0"/>
          <w:bCs w:val="0"/>
          <w:sz w:val="34"/>
          <w:szCs w:val="34"/>
          <w:lang w:val="en-US" w:eastAsia="zh-CN"/>
        </w:rPr>
      </w:pPr>
      <w:r>
        <w:rPr>
          <w:rFonts w:hint="eastAsia" w:ascii="仿宋_GB2312" w:hAnsi="仿宋_GB2312" w:eastAsia="仿宋_GB2312" w:cs="仿宋_GB2312"/>
          <w:b w:val="0"/>
          <w:bCs w:val="0"/>
          <w:sz w:val="34"/>
          <w:szCs w:val="34"/>
          <w:lang w:val="en-US" w:eastAsia="zh-CN"/>
        </w:rPr>
        <w:t>区商务局积极落实市工信局、市商务局《关于报送第一批困难行业中小微企业名单的通知》落实到有关科室。经与市有关部门协调，目前初步确定包括利星丰田汽车销售服务有限公司在内的第一批困难企业名单向市有关部门汇报，争取向符合贴息条件的困难企业争取相应的政策补贴。</w:t>
      </w:r>
    </w:p>
    <w:p>
      <w:pPr>
        <w:keepNext w:val="0"/>
        <w:keepLines w:val="0"/>
        <w:pageBreakBefore w:val="0"/>
        <w:widowControl w:val="0"/>
        <w:kinsoku/>
        <w:wordWrap/>
        <w:overflowPunct/>
        <w:topLinePunct w:val="0"/>
        <w:autoSpaceDE/>
        <w:autoSpaceDN/>
        <w:bidi w:val="0"/>
        <w:spacing w:line="600" w:lineRule="exact"/>
        <w:ind w:firstLine="680" w:firstLineChars="200"/>
        <w:textAlignment w:val="auto"/>
        <w:rPr>
          <w:rFonts w:hint="eastAsia" w:ascii="仿宋_GB2312" w:hAnsi="仿宋_GB2312" w:eastAsia="仿宋_GB2312" w:cs="仿宋_GB2312"/>
          <w:b w:val="0"/>
          <w:bCs w:val="0"/>
          <w:sz w:val="34"/>
          <w:szCs w:val="34"/>
          <w:lang w:val="en-US" w:eastAsia="zh-CN"/>
        </w:rPr>
      </w:pPr>
      <w:r>
        <w:rPr>
          <w:rFonts w:hint="eastAsia" w:ascii="仿宋_GB2312" w:hAnsi="仿宋_GB2312" w:eastAsia="仿宋_GB2312" w:cs="仿宋_GB2312"/>
          <w:b w:val="0"/>
          <w:bCs w:val="0"/>
          <w:sz w:val="34"/>
          <w:szCs w:val="34"/>
          <w:lang w:val="en-US" w:eastAsia="zh-CN"/>
        </w:rPr>
        <w:t>区工信局在疫情爆发期，统筹兼顾疫情防控和复工复产，保障工业企业重点生产物资运输，为工业企业发放工业重点物资保供车辆通行证。工信局累计为辽河油田（含下属单位）、长城钻探（含下属单位）等118家单位发放通行证6224张，其中：蓝色通行证（盘锦牌照车辆使用）2621张，红色通行证（外地牌照车辆使用）3603张，有效保障了企业生产物资运输。</w:t>
      </w:r>
    </w:p>
    <w:p>
      <w:pPr>
        <w:keepNext w:val="0"/>
        <w:keepLines w:val="0"/>
        <w:pageBreakBefore w:val="0"/>
        <w:widowControl w:val="0"/>
        <w:kinsoku/>
        <w:wordWrap/>
        <w:overflowPunct/>
        <w:topLinePunct w:val="0"/>
        <w:autoSpaceDE/>
        <w:autoSpaceDN/>
        <w:bidi w:val="0"/>
        <w:spacing w:line="600" w:lineRule="exact"/>
        <w:ind w:firstLine="680" w:firstLineChars="200"/>
        <w:textAlignment w:val="auto"/>
        <w:rPr>
          <w:rFonts w:hint="eastAsia" w:ascii="仿宋_GB2312" w:hAnsi="仿宋_GB2312" w:eastAsia="仿宋_GB2312" w:cs="仿宋_GB2312"/>
          <w:b w:val="0"/>
          <w:bCs w:val="0"/>
          <w:sz w:val="34"/>
          <w:szCs w:val="34"/>
          <w:lang w:val="en-US" w:eastAsia="zh-CN"/>
        </w:rPr>
      </w:pPr>
      <w:r>
        <w:rPr>
          <w:rFonts w:hint="eastAsia" w:ascii="仿宋_GB2312" w:hAnsi="仿宋_GB2312" w:eastAsia="仿宋_GB2312" w:cs="仿宋_GB2312"/>
          <w:b w:val="0"/>
          <w:bCs w:val="0"/>
          <w:sz w:val="34"/>
          <w:szCs w:val="34"/>
          <w:lang w:val="en-US" w:eastAsia="zh-CN"/>
        </w:rPr>
        <w:t>区发改局全力推进项目建设。坚决做实项目包扶责任制和项目管家制度，继续保持对项目的跟踪服务，落实好我区“规建会”安排部署，让解决问题出效果、出成绩。</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四、下一步工作安排</w:t>
      </w:r>
    </w:p>
    <w:p>
      <w:pPr>
        <w:keepNext w:val="0"/>
        <w:keepLines w:val="0"/>
        <w:pageBreakBefore w:val="0"/>
        <w:widowControl w:val="0"/>
        <w:kinsoku/>
        <w:wordWrap/>
        <w:overflowPunct/>
        <w:topLinePunct w:val="0"/>
        <w:autoSpaceDE/>
        <w:autoSpaceDN/>
        <w:bidi w:val="0"/>
        <w:spacing w:line="600" w:lineRule="exact"/>
        <w:ind w:firstLine="680" w:firstLineChars="200"/>
        <w:textAlignment w:val="auto"/>
        <w:rPr>
          <w:rFonts w:hint="eastAsia" w:ascii="仿宋_GB2312" w:hAnsi="仿宋_GB2312" w:eastAsia="仿宋_GB2312" w:cs="仿宋_GB2312"/>
          <w:sz w:val="34"/>
          <w:szCs w:val="34"/>
          <w:lang w:eastAsia="zh-CN"/>
        </w:rPr>
      </w:pPr>
      <w:r>
        <w:rPr>
          <w:rFonts w:hint="eastAsia" w:ascii="仿宋_GB2312" w:hAnsi="仿宋_GB2312" w:eastAsia="仿宋_GB2312" w:cs="仿宋_GB2312"/>
          <w:b w:val="0"/>
          <w:bCs w:val="0"/>
          <w:sz w:val="34"/>
          <w:szCs w:val="34"/>
          <w:lang w:val="en-US" w:eastAsia="zh-CN"/>
        </w:rPr>
        <w:t>建立项目管家制度，主要目的是为项目（企业）解难题、办实事，在今后的项目管家工作当中，兴隆台区将加大服务力度，切实转变工作思想，激发调动各方面的积极性、主动性和创造性，发现和培育一批区内企业先进典型，强化示范引领，做实做细项目管家各项任务，对服务企业过程中发现的问题，建立分类解决问题机制和定期调度机制，确保问题能够得到及时妥善解决。同时，建立容错纠错机制，鼓励大胆探索，创新企业服务方式，勇于担当，敢于作为，结合工作实际不断改进与创新服务方式，将工作做到实处，为我区中小微企业发展壮大提供更好的发展环境，进一步助力优化我区营商环境。</w:t>
      </w:r>
    </w:p>
    <w:p>
      <w:pPr>
        <w:pStyle w:val="2"/>
        <w:ind w:firstLine="680" w:firstLineChars="200"/>
        <w:jc w:val="right"/>
        <w:rPr>
          <w:rFonts w:hint="eastAsia" w:ascii="仿宋_GB2312" w:hAnsi="仿宋_GB2312" w:eastAsia="仿宋_GB2312" w:cs="仿宋_GB2312"/>
          <w:sz w:val="34"/>
          <w:szCs w:val="34"/>
          <w:lang w:eastAsia="zh-CN"/>
        </w:rPr>
      </w:pPr>
    </w:p>
    <w:p>
      <w:pPr>
        <w:pStyle w:val="2"/>
        <w:ind w:firstLine="680" w:firstLineChars="200"/>
        <w:jc w:val="right"/>
        <w:rPr>
          <w:rFonts w:hint="eastAsia" w:ascii="仿宋_GB2312" w:hAnsi="仿宋_GB2312" w:eastAsia="仿宋_GB2312" w:cs="仿宋_GB2312"/>
          <w:sz w:val="34"/>
          <w:szCs w:val="34"/>
          <w:lang w:eastAsia="zh-CN"/>
        </w:rPr>
      </w:pPr>
      <w:bookmarkStart w:id="0" w:name="_GoBack"/>
      <w:bookmarkEnd w:id="0"/>
      <w:r>
        <w:rPr>
          <w:rFonts w:hint="eastAsia" w:ascii="仿宋_GB2312" w:hAnsi="仿宋_GB2312" w:eastAsia="仿宋_GB2312" w:cs="仿宋_GB2312"/>
          <w:sz w:val="34"/>
          <w:szCs w:val="34"/>
          <w:lang w:eastAsia="zh-CN"/>
        </w:rPr>
        <w:t>兴隆台区营商环境建设局</w:t>
      </w:r>
    </w:p>
    <w:p>
      <w:pPr>
        <w:pStyle w:val="2"/>
        <w:ind w:firstLine="680" w:firstLineChars="20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4"/>
          <w:szCs w:val="34"/>
          <w:lang w:val="en-US" w:eastAsia="zh-CN"/>
        </w:rPr>
        <w:t>2022年6月13日</w:t>
      </w:r>
    </w:p>
    <w:p>
      <w:pPr>
        <w:pStyle w:val="2"/>
        <w:rPr>
          <w:rFonts w:hint="eastAsia"/>
          <w:lang w:val="en-US" w:eastAsia="zh-CN"/>
        </w:rPr>
      </w:pPr>
    </w:p>
    <w:p/>
    <w:sectPr>
      <w:footerReference r:id="rId3" w:type="default"/>
      <w:pgSz w:w="11906" w:h="16838"/>
      <w:pgMar w:top="2098" w:right="1474" w:bottom="1984" w:left="1587"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6819C"/>
    <w:multiLevelType w:val="singleLevel"/>
    <w:tmpl w:val="11C6819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zYWNiNTFmNzVmOWZhYzM3NGE3NTNiOTU4NmRkZGIifQ=="/>
  </w:docVars>
  <w:rsids>
    <w:rsidRoot w:val="695C0C61"/>
    <w:rsid w:val="223C7D42"/>
    <w:rsid w:val="4C297054"/>
    <w:rsid w:val="695C0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lock Text"/>
    <w:basedOn w:val="1"/>
    <w:qFormat/>
    <w:uiPriority w:val="99"/>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2022-06-13T06:59:00Z</dcterms:created>
  <dc:creator>阿秋变小田</dc:creator>
  <cp:lastModifiedBy>Administrator</cp:lastModifiedBy>
  <dcterms:modified xsi:type="dcterms:W3CDTF">2022-06-13T07:09:28Z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6EEF760FCB9E464B96AA295C573F3C05</vt:lpwstr>
  </property>
</Properties>
</file>